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E4" w:rsidRDefault="00F421E4" w:rsidP="00F421E4">
      <w:pPr>
        <w:spacing w:after="80" w:line="240" w:lineRule="auto"/>
        <w:rPr>
          <w:rFonts w:ascii="Arial" w:hAnsi="Arial" w:cs="Arial"/>
          <w:sz w:val="24"/>
          <w:szCs w:val="24"/>
        </w:rPr>
      </w:pPr>
    </w:p>
    <w:p w:rsidR="00F421E4" w:rsidRPr="00255765" w:rsidRDefault="00F421E4" w:rsidP="00F421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21</w:t>
      </w:r>
      <w:r w:rsidRPr="00C1691F">
        <w:rPr>
          <w:rFonts w:ascii="Arial" w:hAnsi="Arial" w:cs="Arial"/>
          <w:sz w:val="24"/>
          <w:szCs w:val="24"/>
        </w:rPr>
        <w:t>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 w:rsidR="00CE6F3E">
        <w:rPr>
          <w:rFonts w:ascii="Arial" w:hAnsi="Arial" w:cs="Arial"/>
          <w:sz w:val="24"/>
          <w:szCs w:val="24"/>
        </w:rPr>
        <w:t xml:space="preserve"> Općini </w:t>
      </w:r>
      <w:proofErr w:type="spellStart"/>
      <w:r w:rsidR="00CE6F3E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kao Voditelju obrade, podnosim</w:t>
      </w:r>
    </w:p>
    <w:p w:rsidR="00F421E4" w:rsidRDefault="00F421E4" w:rsidP="00F421E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F421E4" w:rsidRPr="00C1691F" w:rsidRDefault="00F421E4" w:rsidP="00F421E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PRIGOVOR NA OBRADU OSOBNIH PODATAKA</w:t>
      </w:r>
    </w:p>
    <w:p w:rsidR="00F421E4" w:rsidRDefault="00F421E4" w:rsidP="00F421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koji se obrađuju u gradskim u</w:t>
      </w:r>
      <w:r w:rsidR="00CE6F3E">
        <w:rPr>
          <w:rFonts w:ascii="Arial" w:hAnsi="Arial" w:cs="Arial"/>
          <w:sz w:val="24"/>
          <w:szCs w:val="24"/>
        </w:rPr>
        <w:t xml:space="preserve">pravnim tijelima Općine </w:t>
      </w:r>
      <w:proofErr w:type="spellStart"/>
      <w:r w:rsidR="00CE6F3E">
        <w:rPr>
          <w:rFonts w:ascii="Arial" w:hAnsi="Arial" w:cs="Arial"/>
          <w:sz w:val="24"/>
          <w:szCs w:val="24"/>
        </w:rPr>
        <w:t>Posedarje</w:t>
      </w:r>
      <w:proofErr w:type="spellEnd"/>
    </w:p>
    <w:p w:rsidR="00F421E4" w:rsidRDefault="00F421E4" w:rsidP="00F421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21E4" w:rsidRPr="0069428C" w:rsidRDefault="00F421E4" w:rsidP="00F421E4">
      <w:pPr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9428C">
        <w:rPr>
          <w:rFonts w:ascii="Arial" w:hAnsi="Arial" w:cs="Arial"/>
          <w:i/>
          <w:sz w:val="24"/>
          <w:szCs w:val="24"/>
        </w:rPr>
        <w:t>Molimo precizno navesti/obrazložiti razloge za prigovor</w:t>
      </w:r>
      <w:r>
        <w:rPr>
          <w:rFonts w:ascii="Arial" w:hAnsi="Arial" w:cs="Arial"/>
          <w:i/>
          <w:sz w:val="24"/>
          <w:szCs w:val="24"/>
        </w:rPr>
        <w:t>:</w:t>
      </w:r>
    </w:p>
    <w:p w:rsidR="00F421E4" w:rsidRDefault="00F421E4" w:rsidP="00F421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>Provjeru identiteta ispitanika voditelj obrade utvrđuje uvidom u odgovarajuće identifikacijske isprave ispitanika.</w:t>
      </w:r>
    </w:p>
    <w:p w:rsidR="00F421E4" w:rsidRPr="0069428C" w:rsidRDefault="00F421E4" w:rsidP="00F421E4">
      <w:pPr>
        <w:spacing w:after="0" w:line="240" w:lineRule="auto"/>
        <w:jc w:val="both"/>
        <w:rPr>
          <w:rFonts w:ascii="Arial" w:hAnsi="Arial" w:cs="Arial"/>
          <w:i/>
        </w:rPr>
      </w:pPr>
      <w:r w:rsidRPr="00F421E4">
        <w:rPr>
          <w:rFonts w:ascii="Arial" w:hAnsi="Arial" w:cs="Arial"/>
          <w:i/>
        </w:rPr>
        <w:t xml:space="preserve">O provjeri identiteta Voditelj obrade sastavlja službenu bilješku. </w:t>
      </w:r>
    </w:p>
    <w:p w:rsidR="00F421E4" w:rsidRPr="0069428C" w:rsidRDefault="00F421E4" w:rsidP="00F421E4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F421E4" w:rsidRPr="00C1691F" w:rsidRDefault="00F421E4" w:rsidP="00F421E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F421E4" w:rsidRPr="00C1691F" w:rsidRDefault="00F421E4" w:rsidP="00F421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21E4" w:rsidRPr="00C1691F" w:rsidRDefault="00F421E4" w:rsidP="00F421E4">
      <w:pPr>
        <w:spacing w:after="12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F421E4" w:rsidRDefault="00F421E4" w:rsidP="00F421E4">
      <w:pPr>
        <w:spacing w:after="12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F421E4" w:rsidRDefault="00F421E4" w:rsidP="00F421E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21E4" w:rsidRPr="00DF521C" w:rsidRDefault="00F421E4" w:rsidP="00F421E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GB"/>
        </w:rPr>
      </w:pPr>
      <w:r w:rsidRPr="00DF521C">
        <w:rPr>
          <w:rFonts w:ascii="Arial" w:hAnsi="Arial" w:cs="Arial"/>
          <w:b/>
          <w:i/>
          <w:sz w:val="24"/>
          <w:szCs w:val="24"/>
          <w:lang w:val="en-GB"/>
        </w:rPr>
        <w:lastRenderedPageBreak/>
        <w:t xml:space="preserve">UPUTE ZA </w:t>
      </w:r>
      <w:r w:rsidR="00587688">
        <w:rPr>
          <w:rFonts w:ascii="Arial" w:hAnsi="Arial" w:cs="Arial"/>
          <w:b/>
          <w:i/>
          <w:sz w:val="24"/>
          <w:szCs w:val="24"/>
          <w:lang w:val="en-GB"/>
        </w:rPr>
        <w:t>PODNOŠENJE PRIGOVORA</w:t>
      </w:r>
    </w:p>
    <w:p w:rsidR="00F421E4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F421E4" w:rsidRPr="00C1691F" w:rsidRDefault="00F421E4" w:rsidP="00F421E4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F421E4" w:rsidRPr="00C1691F" w:rsidRDefault="00F421E4" w:rsidP="00F421E4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Molimo da čitko ispunite</w:t>
      </w:r>
      <w:r>
        <w:rPr>
          <w:rFonts w:ascii="Arial" w:hAnsi="Arial" w:cs="Arial"/>
          <w:sz w:val="24"/>
          <w:szCs w:val="24"/>
        </w:rPr>
        <w:t xml:space="preserve"> predložak</w:t>
      </w:r>
      <w:r w:rsidRPr="00C16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prigovora</w:t>
      </w:r>
      <w:r w:rsidRPr="00C1691F">
        <w:rPr>
          <w:rFonts w:ascii="Arial" w:hAnsi="Arial" w:cs="Arial"/>
          <w:sz w:val="24"/>
          <w:szCs w:val="24"/>
        </w:rPr>
        <w:t xml:space="preserve"> i </w:t>
      </w:r>
      <w:r w:rsidRPr="00C1691F">
        <w:rPr>
          <w:rFonts w:ascii="Arial" w:hAnsi="Arial" w:cs="Arial"/>
          <w:b/>
          <w:sz w:val="24"/>
          <w:szCs w:val="24"/>
        </w:rPr>
        <w:t>osobno ga predate služ</w:t>
      </w:r>
      <w:r w:rsidR="00CE6F3E">
        <w:rPr>
          <w:rFonts w:ascii="Arial" w:hAnsi="Arial" w:cs="Arial"/>
          <w:b/>
          <w:sz w:val="24"/>
          <w:szCs w:val="24"/>
        </w:rPr>
        <w:t xml:space="preserve">beniku za zaštitu podataka Općine </w:t>
      </w:r>
      <w:proofErr w:type="spellStart"/>
      <w:r w:rsidR="00CE6F3E">
        <w:rPr>
          <w:rFonts w:ascii="Arial" w:hAnsi="Arial" w:cs="Arial"/>
          <w:b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F421E4" w:rsidRPr="00C1691F" w:rsidRDefault="00F421E4" w:rsidP="00F421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F421E4" w:rsidRPr="00C1691F" w:rsidTr="005D0612">
        <w:trPr>
          <w:trHeight w:val="2298"/>
        </w:trPr>
        <w:tc>
          <w:tcPr>
            <w:tcW w:w="5011" w:type="dxa"/>
          </w:tcPr>
          <w:p w:rsidR="00F421E4" w:rsidRPr="00C1691F" w:rsidRDefault="00F421E4" w:rsidP="005D0612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F421E4" w:rsidRPr="00A50FBC" w:rsidRDefault="00CE6F3E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CE6F3E" w:rsidRDefault="00F421E4" w:rsidP="00CE6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CE6F3E" w:rsidRDefault="00CE6F3E" w:rsidP="00CE6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Trg Martina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Posedarskog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F421E4"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</w:t>
            </w:r>
          </w:p>
          <w:p w:rsidR="00F421E4" w:rsidRPr="00A50FBC" w:rsidRDefault="00CE6F3E" w:rsidP="00CE6F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23242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F421E4" w:rsidRPr="00A50FBC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F421E4" w:rsidRPr="00A50FBC" w:rsidRDefault="00CE6F3E" w:rsidP="005D0612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nikolina.simurina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opcina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posedarje</w:t>
            </w:r>
            <w:r w:rsidR="00F421E4"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.hr</w:t>
            </w:r>
            <w:proofErr w:type="spellEnd"/>
            <w:r w:rsidR="00F421E4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telefon broj: 023/266-796</w:t>
            </w:r>
            <w:r w:rsidR="00F421E4"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F421E4" w:rsidRPr="00C1691F" w:rsidRDefault="00F421E4" w:rsidP="005D06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21E4" w:rsidRDefault="00F421E4" w:rsidP="00F421E4">
      <w:pPr>
        <w:spacing w:after="0" w:line="240" w:lineRule="auto"/>
        <w:rPr>
          <w:rFonts w:ascii="Arial" w:hAnsi="Arial" w:cs="Arial"/>
        </w:rPr>
      </w:pPr>
    </w:p>
    <w:p w:rsidR="00F421E4" w:rsidRPr="002811F8" w:rsidRDefault="00F421E4" w:rsidP="00F421E4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421E4" w:rsidRDefault="00F421E4" w:rsidP="00F421E4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Prigovor na obradu osobnih podataka</w:t>
      </w:r>
      <w:r w:rsidRPr="00C1691F">
        <w:rPr>
          <w:rFonts w:ascii="Arial" w:hAnsi="Arial" w:cs="Arial"/>
          <w:sz w:val="24"/>
          <w:szCs w:val="24"/>
        </w:rPr>
        <w:t xml:space="preserve"> može se pod</w:t>
      </w:r>
      <w:r w:rsidR="00CE6F3E">
        <w:rPr>
          <w:rFonts w:ascii="Arial" w:hAnsi="Arial" w:cs="Arial"/>
          <w:sz w:val="24"/>
          <w:szCs w:val="24"/>
        </w:rPr>
        <w:t xml:space="preserve">nijeti u uredovno vrijeme Općine </w:t>
      </w:r>
      <w:proofErr w:type="spellStart"/>
      <w:r w:rsidR="00CE6F3E">
        <w:rPr>
          <w:rFonts w:ascii="Arial" w:hAnsi="Arial" w:cs="Arial"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. Voditelj </w:t>
      </w:r>
      <w:r>
        <w:rPr>
          <w:rFonts w:ascii="Arial" w:hAnsi="Arial" w:cs="Arial"/>
          <w:sz w:val="24"/>
          <w:szCs w:val="24"/>
        </w:rPr>
        <w:t>obrade dužan je riješiti prigovor</w:t>
      </w:r>
      <w:r w:rsidRPr="00C1691F">
        <w:rPr>
          <w:rFonts w:ascii="Arial" w:hAnsi="Arial" w:cs="Arial"/>
          <w:sz w:val="24"/>
          <w:szCs w:val="24"/>
        </w:rPr>
        <w:t xml:space="preserve"> najkasnije u roku od mjesec dana od dana zaprimanja urednog zahtjeva. </w:t>
      </w:r>
    </w:p>
    <w:p w:rsidR="00F421E4" w:rsidRPr="00867CF9" w:rsidRDefault="00F421E4" w:rsidP="00F421E4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Ispitanici koji iz osobito opravdanih razloga predložak prigovora nisu u mogućnosti osobno predati, radi dogovora o drugom načinu predaje </w:t>
      </w:r>
      <w:r w:rsidR="00EF4615">
        <w:rPr>
          <w:rFonts w:ascii="Arial" w:hAnsi="Arial" w:cs="Arial"/>
          <w:sz w:val="24"/>
          <w:szCs w:val="24"/>
        </w:rPr>
        <w:t xml:space="preserve">mogu kontaktirati </w:t>
      </w:r>
      <w:r>
        <w:rPr>
          <w:rFonts w:ascii="Arial" w:hAnsi="Arial" w:cs="Arial"/>
          <w:sz w:val="24"/>
          <w:szCs w:val="24"/>
        </w:rPr>
        <w:t xml:space="preserve">službenika za zaštitu podataka. </w:t>
      </w:r>
    </w:p>
    <w:p w:rsidR="00F421E4" w:rsidRPr="00C1691F" w:rsidRDefault="00F421E4" w:rsidP="00F421E4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 w:rsidR="00CE6F3E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CE6F3E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E6F3E">
        <w:rPr>
          <w:rFonts w:ascii="Arial" w:hAnsi="Arial" w:cs="Arial"/>
          <w:color w:val="2F5496" w:themeColor="accent5" w:themeShade="BF"/>
          <w:sz w:val="24"/>
          <w:szCs w:val="24"/>
        </w:rPr>
        <w:t>www.</w:t>
      </w:r>
      <w:r w:rsidR="00CE6F3E" w:rsidRPr="00CE6F3E">
        <w:rPr>
          <w:rFonts w:ascii="Arial" w:hAnsi="Arial" w:cs="Arial"/>
          <w:color w:val="2F5496" w:themeColor="accent5" w:themeShade="BF"/>
          <w:sz w:val="24"/>
          <w:szCs w:val="24"/>
        </w:rPr>
        <w:t>opcina</w:t>
      </w:r>
      <w:proofErr w:type="spellEnd"/>
      <w:r w:rsidR="00CE6F3E" w:rsidRPr="00CE6F3E">
        <w:rPr>
          <w:rFonts w:ascii="Arial" w:hAnsi="Arial" w:cs="Arial"/>
          <w:color w:val="2F5496" w:themeColor="accent5" w:themeShade="BF"/>
          <w:sz w:val="24"/>
          <w:szCs w:val="24"/>
        </w:rPr>
        <w:t>-</w:t>
      </w:r>
      <w:proofErr w:type="spellStart"/>
      <w:r w:rsidR="00CE6F3E" w:rsidRPr="00CE6F3E">
        <w:rPr>
          <w:rFonts w:ascii="Arial" w:hAnsi="Arial" w:cs="Arial"/>
          <w:color w:val="2F5496" w:themeColor="accent5" w:themeShade="BF"/>
          <w:sz w:val="24"/>
          <w:szCs w:val="24"/>
        </w:rPr>
        <w:t>posedarje.hr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 w:rsidR="007118D8">
        <w:rPr>
          <w:rFonts w:ascii="Arial" w:hAnsi="Arial" w:cs="Arial"/>
          <w:sz w:val="24"/>
          <w:szCs w:val="24"/>
        </w:rPr>
        <w:t>a zaštitu podataka Općine Posedarje</w:t>
      </w: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 na gore </w:t>
      </w:r>
      <w:r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F421E4" w:rsidRDefault="00F421E4" w:rsidP="00F421E4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F421E4" w:rsidRPr="00455939" w:rsidRDefault="00F421E4" w:rsidP="00F421E4">
      <w:pPr>
        <w:spacing w:after="0"/>
        <w:jc w:val="both"/>
        <w:rPr>
          <w:rFonts w:ascii="Arial" w:hAnsi="Arial" w:cs="Arial"/>
        </w:rPr>
      </w:pPr>
    </w:p>
    <w:p w:rsidR="00F421E4" w:rsidRPr="00F421E4" w:rsidRDefault="00F421E4" w:rsidP="00F421E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F421E4" w:rsidRPr="00F4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39"/>
    <w:rsid w:val="001E7368"/>
    <w:rsid w:val="002B27B7"/>
    <w:rsid w:val="00455939"/>
    <w:rsid w:val="00587688"/>
    <w:rsid w:val="006310AE"/>
    <w:rsid w:val="00682FAD"/>
    <w:rsid w:val="006E1BA7"/>
    <w:rsid w:val="007118D8"/>
    <w:rsid w:val="00882645"/>
    <w:rsid w:val="00B402BC"/>
    <w:rsid w:val="00CE6F3E"/>
    <w:rsid w:val="00DF0A57"/>
    <w:rsid w:val="00EF4615"/>
    <w:rsid w:val="00F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421E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421E4"/>
    <w:pPr>
      <w:ind w:left="720"/>
      <w:contextualSpacing/>
    </w:pPr>
  </w:style>
  <w:style w:type="table" w:styleId="Reetkatablice">
    <w:name w:val="Table Grid"/>
    <w:basedOn w:val="Obinatablica"/>
    <w:uiPriority w:val="59"/>
    <w:rsid w:val="00F4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421E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421E4"/>
    <w:pPr>
      <w:ind w:left="720"/>
      <w:contextualSpacing/>
    </w:pPr>
  </w:style>
  <w:style w:type="table" w:styleId="Reetkatablice">
    <w:name w:val="Table Grid"/>
    <w:basedOn w:val="Obinatablica"/>
    <w:uiPriority w:val="59"/>
    <w:rsid w:val="00F4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Nikolina</cp:lastModifiedBy>
  <cp:revision>4</cp:revision>
  <dcterms:created xsi:type="dcterms:W3CDTF">2020-01-17T07:50:00Z</dcterms:created>
  <dcterms:modified xsi:type="dcterms:W3CDTF">2020-09-22T11:31:00Z</dcterms:modified>
</cp:coreProperties>
</file>