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32E6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 xml:space="preserve">           </w:t>
      </w:r>
      <w:r w:rsidR="00036E85">
        <w:rPr>
          <w:b/>
          <w:noProof/>
        </w:rPr>
        <w:drawing>
          <wp:inline distT="0" distB="0" distL="0" distR="0" wp14:anchorId="12B7BF92" wp14:editId="2E3CFD10">
            <wp:extent cx="534670" cy="690245"/>
            <wp:effectExtent l="19050" t="0" r="0" b="0"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44D8B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REPUBLIKA HRVATSKA</w:t>
      </w:r>
    </w:p>
    <w:p w14:paraId="19AF7283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ZADARSKA ŽUPANIJA</w:t>
      </w:r>
    </w:p>
    <w:p w14:paraId="7AC8DB16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OPĆINA POSEDARJE</w:t>
      </w:r>
    </w:p>
    <w:p w14:paraId="0689D07C" w14:textId="77777777" w:rsidR="002D1A43" w:rsidRPr="002D1A43" w:rsidRDefault="002D1A43" w:rsidP="002D1A43">
      <w:pPr>
        <w:rPr>
          <w:b/>
        </w:rPr>
      </w:pPr>
      <w:r w:rsidRPr="002D1A43">
        <w:rPr>
          <w:b/>
        </w:rPr>
        <w:t>JEDINSTVENI UPRAVNI ODJEL</w:t>
      </w:r>
    </w:p>
    <w:p w14:paraId="700FD154" w14:textId="77777777" w:rsidR="002D1A43" w:rsidRPr="002D1A43" w:rsidRDefault="002D1A43" w:rsidP="002D1A43">
      <w:r w:rsidRPr="002D1A43">
        <w:t>Trg Martina Posedarskog 1</w:t>
      </w:r>
    </w:p>
    <w:p w14:paraId="29DE6AC5" w14:textId="77777777" w:rsidR="002D1A43" w:rsidRPr="002D1A43" w:rsidRDefault="002D1A43" w:rsidP="002D1A43">
      <w:r w:rsidRPr="002D1A43">
        <w:t>23242 Posedarje</w:t>
      </w:r>
    </w:p>
    <w:p w14:paraId="54B2C6BB" w14:textId="77777777" w:rsidR="002D1A43" w:rsidRPr="002D1A43" w:rsidRDefault="002D1A43" w:rsidP="002D1A43"/>
    <w:p w14:paraId="697ED27E" w14:textId="24DE835B" w:rsidR="002D1A43" w:rsidRDefault="002D1A43" w:rsidP="002D1A43">
      <w:r w:rsidRPr="001A3933">
        <w:t>KLASA:</w:t>
      </w:r>
      <w:r w:rsidRPr="002D1A43">
        <w:t xml:space="preserve"> </w:t>
      </w:r>
      <w:r w:rsidR="001A3933">
        <w:t>350-0</w:t>
      </w:r>
      <w:r w:rsidR="00D578C2">
        <w:t>2</w:t>
      </w:r>
      <w:r w:rsidR="001A3933">
        <w:t>/</w:t>
      </w:r>
      <w:r w:rsidR="003E0DA2">
        <w:t>20</w:t>
      </w:r>
      <w:r w:rsidR="001A3933">
        <w:t>-01/0</w:t>
      </w:r>
      <w:r w:rsidR="003E0DA2">
        <w:t>1</w:t>
      </w:r>
    </w:p>
    <w:p w14:paraId="415E0E74" w14:textId="0B47CAE2" w:rsidR="002D1A43" w:rsidRPr="002D1A43" w:rsidRDefault="002D1A43" w:rsidP="002D1A43">
      <w:r w:rsidRPr="00A26B3E">
        <w:t>URBROJ: 2198/07-3-</w:t>
      </w:r>
      <w:r w:rsidR="00D578C2">
        <w:t>2</w:t>
      </w:r>
      <w:r w:rsidR="003E0DA2">
        <w:t>1</w:t>
      </w:r>
      <w:r w:rsidRPr="00A26B3E">
        <w:t>-</w:t>
      </w:r>
      <w:r w:rsidR="003E0DA2">
        <w:t>09</w:t>
      </w:r>
    </w:p>
    <w:p w14:paraId="505D5A72" w14:textId="25E7973F" w:rsidR="002D1A43" w:rsidRPr="002D1A43" w:rsidRDefault="002D1A43" w:rsidP="002D1A43">
      <w:r w:rsidRPr="002D1A43">
        <w:t xml:space="preserve">Posedarje, </w:t>
      </w:r>
      <w:r w:rsidR="00C53804">
        <w:t>26</w:t>
      </w:r>
      <w:r w:rsidR="00D578C2">
        <w:t xml:space="preserve">. </w:t>
      </w:r>
      <w:r w:rsidR="00C53804">
        <w:t>veljače</w:t>
      </w:r>
      <w:r w:rsidR="00D578C2">
        <w:t xml:space="preserve"> 202</w:t>
      </w:r>
      <w:r w:rsidR="00C53804">
        <w:t>1</w:t>
      </w:r>
      <w:r w:rsidR="00D578C2">
        <w:t>. godine</w:t>
      </w:r>
    </w:p>
    <w:p w14:paraId="2863AD3E" w14:textId="5C7660AA" w:rsidR="004E19B3" w:rsidRDefault="004E19B3" w:rsidP="002D1A43"/>
    <w:p w14:paraId="44673DF0" w14:textId="77777777" w:rsidR="005E3A04" w:rsidRDefault="005E3A04" w:rsidP="002D1A43"/>
    <w:p w14:paraId="12F9F799" w14:textId="7DDD39E0" w:rsidR="004E19B3" w:rsidRDefault="004E19B3" w:rsidP="00F25875">
      <w:pPr>
        <w:jc w:val="both"/>
      </w:pPr>
      <w:r>
        <w:t>Temeljem članka 96. Zakona o prostornom uređenju („Narodne novine“  br. 153/13</w:t>
      </w:r>
      <w:r w:rsidR="00D578C2">
        <w:t>,</w:t>
      </w:r>
      <w:r>
        <w:t xml:space="preserve"> 65/17</w:t>
      </w:r>
      <w:r w:rsidR="00D578C2">
        <w:t>, 114/18/</w:t>
      </w:r>
      <w:r w:rsidR="00C53804">
        <w:t xml:space="preserve">, </w:t>
      </w:r>
      <w:r w:rsidR="00D578C2">
        <w:t>39/19</w:t>
      </w:r>
      <w:r w:rsidR="00C53804">
        <w:t xml:space="preserve"> i 98/19</w:t>
      </w:r>
      <w:r>
        <w:t xml:space="preserve">) i članka </w:t>
      </w:r>
      <w:r w:rsidR="005A2FB1">
        <w:t>11</w:t>
      </w:r>
      <w:r>
        <w:t xml:space="preserve">. Odluke o </w:t>
      </w:r>
      <w:r w:rsidR="003E0DA2">
        <w:t xml:space="preserve"> izradi I</w:t>
      </w:r>
      <w:r w:rsidR="005A2FB1">
        <w:t xml:space="preserve">. </w:t>
      </w:r>
      <w:r>
        <w:t xml:space="preserve"> Izmjena i dopuna</w:t>
      </w:r>
      <w:r w:rsidR="003E0DA2">
        <w:t xml:space="preserve"> Detaljnog plana uređenja gospodarske zone “Posedarje-Slivnica“</w:t>
      </w:r>
      <w:r>
        <w:t xml:space="preserve"> („Službeni</w:t>
      </w:r>
      <w:r w:rsidR="00500CBD">
        <w:t xml:space="preserve"> glasnik Općine Posedarje“ br. </w:t>
      </w:r>
      <w:r w:rsidR="005A2FB1">
        <w:t>1</w:t>
      </w:r>
      <w:r w:rsidR="00CB039B">
        <w:t>1</w:t>
      </w:r>
      <w:r>
        <w:t>/</w:t>
      </w:r>
      <w:r w:rsidR="00CB039B">
        <w:t>20</w:t>
      </w:r>
      <w:r>
        <w:t xml:space="preserve">) </w:t>
      </w:r>
      <w:r w:rsidR="005A2FB1">
        <w:t>Jedinstveni upravni odjel Općine Posedarje o</w:t>
      </w:r>
      <w:r>
        <w:t>bjavljuje:</w:t>
      </w:r>
    </w:p>
    <w:p w14:paraId="1A9C546B" w14:textId="77777777" w:rsidR="00B02010" w:rsidRDefault="00B02010" w:rsidP="002D1A43"/>
    <w:p w14:paraId="7A5F4A4F" w14:textId="77777777" w:rsidR="004E19B3" w:rsidRDefault="004E19B3" w:rsidP="002D1A43">
      <w:pPr>
        <w:jc w:val="center"/>
        <w:rPr>
          <w:b/>
        </w:rPr>
      </w:pPr>
    </w:p>
    <w:p w14:paraId="34B2B6CE" w14:textId="77777777" w:rsidR="002D1A43" w:rsidRDefault="004E19B3" w:rsidP="004E19B3">
      <w:pPr>
        <w:jc w:val="center"/>
        <w:rPr>
          <w:b/>
        </w:rPr>
      </w:pPr>
      <w:r>
        <w:rPr>
          <w:b/>
        </w:rPr>
        <w:t>JAVNU RASPRAVU</w:t>
      </w:r>
    </w:p>
    <w:p w14:paraId="7A81A875" w14:textId="44303ACD" w:rsidR="00CB039B" w:rsidRDefault="005A2FB1" w:rsidP="00CB039B">
      <w:pPr>
        <w:jc w:val="center"/>
        <w:rPr>
          <w:b/>
        </w:rPr>
      </w:pPr>
      <w:r>
        <w:rPr>
          <w:b/>
        </w:rPr>
        <w:t>o</w:t>
      </w:r>
      <w:r w:rsidR="004E19B3">
        <w:rPr>
          <w:b/>
        </w:rPr>
        <w:t xml:space="preserve"> </w:t>
      </w:r>
      <w:r w:rsidR="00EC6B3E">
        <w:rPr>
          <w:b/>
        </w:rPr>
        <w:t xml:space="preserve">prijedlogu </w:t>
      </w:r>
      <w:r w:rsidR="00CB039B">
        <w:rPr>
          <w:b/>
        </w:rPr>
        <w:t xml:space="preserve">II. izmjena i dopuna </w:t>
      </w:r>
      <w:r w:rsidR="00CB039B" w:rsidRPr="00CB039B">
        <w:rPr>
          <w:b/>
        </w:rPr>
        <w:t>Detaljnog plana uređenja gospodarske zone “Posedarje-Slivnica“</w:t>
      </w:r>
    </w:p>
    <w:p w14:paraId="094CA584" w14:textId="77777777" w:rsidR="005E3A04" w:rsidRDefault="005E3A04" w:rsidP="00CB039B">
      <w:pPr>
        <w:jc w:val="center"/>
        <w:rPr>
          <w:b/>
        </w:rPr>
      </w:pPr>
    </w:p>
    <w:p w14:paraId="5A3EE486" w14:textId="77777777" w:rsidR="00CB039B" w:rsidRDefault="00CB039B" w:rsidP="00CB039B">
      <w:pPr>
        <w:jc w:val="center"/>
        <w:rPr>
          <w:b/>
        </w:rPr>
      </w:pPr>
    </w:p>
    <w:p w14:paraId="4A71F453" w14:textId="0EDFB0B7" w:rsidR="004E19B3" w:rsidRPr="005E3A04" w:rsidRDefault="005A2FB1" w:rsidP="00CB039B">
      <w:pPr>
        <w:jc w:val="both"/>
        <w:rPr>
          <w:bCs/>
        </w:rPr>
      </w:pPr>
      <w:r>
        <w:t xml:space="preserve">Objavljuje se </w:t>
      </w:r>
      <w:r w:rsidR="00A2782D">
        <w:t>j</w:t>
      </w:r>
      <w:r w:rsidR="004E19B3">
        <w:t>avna rasprava o</w:t>
      </w:r>
      <w:r w:rsidR="00CB039B" w:rsidRPr="00CB039B">
        <w:t xml:space="preserve"> </w:t>
      </w:r>
      <w:r w:rsidR="00CB039B" w:rsidRPr="00CB039B">
        <w:t>prijedlogu II. izmjena i dopuna Detaljnog plana uređenja gospodarske zone “Posedarje-Slivnica“</w:t>
      </w:r>
      <w:r w:rsidR="004E19B3">
        <w:t xml:space="preserve"> (u daljnjem tekstu: Pl</w:t>
      </w:r>
      <w:r w:rsidR="00BA30EC">
        <w:t>a</w:t>
      </w:r>
      <w:r w:rsidR="00B13219">
        <w:t>n),</w:t>
      </w:r>
      <w:r>
        <w:t xml:space="preserve"> koja će se</w:t>
      </w:r>
      <w:r w:rsidR="00B13219">
        <w:t xml:space="preserve"> održat u </w:t>
      </w:r>
      <w:r>
        <w:t>razdo</w:t>
      </w:r>
      <w:r w:rsidR="00B02010">
        <w:t>b</w:t>
      </w:r>
      <w:r>
        <w:t>lju</w:t>
      </w:r>
      <w:r w:rsidR="00B02010">
        <w:t xml:space="preserve"> </w:t>
      </w:r>
      <w:r w:rsidR="00B13219" w:rsidRPr="005A2FB1">
        <w:rPr>
          <w:bCs/>
        </w:rPr>
        <w:t xml:space="preserve">od </w:t>
      </w:r>
      <w:r w:rsidR="00CB039B" w:rsidRPr="005E3A04">
        <w:rPr>
          <w:bCs/>
        </w:rPr>
        <w:t>0</w:t>
      </w:r>
      <w:r w:rsidRPr="005E3A04">
        <w:rPr>
          <w:bCs/>
        </w:rPr>
        <w:t>8.</w:t>
      </w:r>
      <w:r w:rsidR="00B13219" w:rsidRPr="005E3A04">
        <w:rPr>
          <w:bCs/>
        </w:rPr>
        <w:t>0</w:t>
      </w:r>
      <w:r w:rsidR="00CB039B" w:rsidRPr="005E3A04">
        <w:rPr>
          <w:bCs/>
        </w:rPr>
        <w:t>3</w:t>
      </w:r>
      <w:r w:rsidR="00B13219" w:rsidRPr="005E3A04">
        <w:rPr>
          <w:bCs/>
        </w:rPr>
        <w:t>.20</w:t>
      </w:r>
      <w:r w:rsidRPr="005E3A04">
        <w:rPr>
          <w:bCs/>
        </w:rPr>
        <w:t>2</w:t>
      </w:r>
      <w:r w:rsidR="00CB039B" w:rsidRPr="005E3A04">
        <w:rPr>
          <w:bCs/>
        </w:rPr>
        <w:t>1</w:t>
      </w:r>
      <w:r w:rsidR="00B13219" w:rsidRPr="005E3A04">
        <w:rPr>
          <w:bCs/>
        </w:rPr>
        <w:t xml:space="preserve">. do </w:t>
      </w:r>
      <w:r w:rsidR="00CB039B" w:rsidRPr="005E3A04">
        <w:rPr>
          <w:bCs/>
        </w:rPr>
        <w:t>16</w:t>
      </w:r>
      <w:r w:rsidR="00B13219" w:rsidRPr="005E3A04">
        <w:rPr>
          <w:bCs/>
        </w:rPr>
        <w:t>.0</w:t>
      </w:r>
      <w:r w:rsidR="00CB039B" w:rsidRPr="005E3A04">
        <w:rPr>
          <w:bCs/>
        </w:rPr>
        <w:t>3</w:t>
      </w:r>
      <w:r w:rsidR="004E19B3" w:rsidRPr="005E3A04">
        <w:rPr>
          <w:bCs/>
        </w:rPr>
        <w:t>.20</w:t>
      </w:r>
      <w:r w:rsidRPr="005E3A04">
        <w:rPr>
          <w:bCs/>
        </w:rPr>
        <w:t>2</w:t>
      </w:r>
      <w:r w:rsidR="00CB039B" w:rsidRPr="005E3A04">
        <w:rPr>
          <w:bCs/>
        </w:rPr>
        <w:t>1</w:t>
      </w:r>
      <w:r w:rsidR="004E19B3" w:rsidRPr="005E3A04">
        <w:rPr>
          <w:bCs/>
        </w:rPr>
        <w:t>.</w:t>
      </w:r>
      <w:r w:rsidRPr="005E3A04">
        <w:rPr>
          <w:bCs/>
        </w:rPr>
        <w:t xml:space="preserve"> godine</w:t>
      </w:r>
      <w:r w:rsidR="004E19B3" w:rsidRPr="005E3A04">
        <w:rPr>
          <w:bCs/>
        </w:rPr>
        <w:t>, organiziranjem javnog uvida i javnog izlaganja.</w:t>
      </w:r>
    </w:p>
    <w:p w14:paraId="10B6F629" w14:textId="205E3623" w:rsidR="004E19B3" w:rsidRPr="005E3A04" w:rsidRDefault="004E19B3" w:rsidP="003478FA">
      <w:pPr>
        <w:numPr>
          <w:ilvl w:val="0"/>
          <w:numId w:val="1"/>
        </w:numPr>
        <w:jc w:val="both"/>
        <w:rPr>
          <w:bCs/>
        </w:rPr>
      </w:pPr>
      <w:r w:rsidRPr="005E3A04">
        <w:rPr>
          <w:bCs/>
        </w:rPr>
        <w:t>Javni uvid u prijedlog</w:t>
      </w:r>
      <w:r w:rsidR="00F25875" w:rsidRPr="005E3A04">
        <w:rPr>
          <w:bCs/>
        </w:rPr>
        <w:t xml:space="preserve"> Plana</w:t>
      </w:r>
      <w:r w:rsidRPr="005E3A04">
        <w:rPr>
          <w:bCs/>
        </w:rPr>
        <w:t xml:space="preserve"> </w:t>
      </w:r>
      <w:r w:rsidR="003478FA" w:rsidRPr="005E3A04">
        <w:rPr>
          <w:bCs/>
        </w:rPr>
        <w:t>bit će svakog  radnog dana</w:t>
      </w:r>
      <w:r w:rsidRPr="005E3A04">
        <w:rPr>
          <w:bCs/>
        </w:rPr>
        <w:t>, u vremenu  od 0</w:t>
      </w:r>
      <w:r w:rsidR="00EC6B3E" w:rsidRPr="005E3A04">
        <w:rPr>
          <w:bCs/>
        </w:rPr>
        <w:t>9</w:t>
      </w:r>
      <w:r w:rsidRPr="005E3A04">
        <w:rPr>
          <w:bCs/>
        </w:rPr>
        <w:t>,00 do 14,00 sati u prostorijama Općine Posedarj</w:t>
      </w:r>
      <w:r w:rsidR="00EC6B3E" w:rsidRPr="005E3A04">
        <w:rPr>
          <w:bCs/>
        </w:rPr>
        <w:t>e, Trg Martina Posedar</w:t>
      </w:r>
      <w:r w:rsidRPr="005E3A04">
        <w:rPr>
          <w:bCs/>
        </w:rPr>
        <w:t>s</w:t>
      </w:r>
      <w:r w:rsidR="00EC6B3E" w:rsidRPr="005E3A04">
        <w:rPr>
          <w:bCs/>
        </w:rPr>
        <w:t>k</w:t>
      </w:r>
      <w:r w:rsidRPr="005E3A04">
        <w:rPr>
          <w:bCs/>
        </w:rPr>
        <w:t>og</w:t>
      </w:r>
      <w:r w:rsidR="003478FA" w:rsidRPr="005E3A04">
        <w:rPr>
          <w:bCs/>
        </w:rPr>
        <w:t xml:space="preserve"> </w:t>
      </w:r>
      <w:r w:rsidRPr="005E3A04">
        <w:rPr>
          <w:bCs/>
        </w:rPr>
        <w:t>1</w:t>
      </w:r>
      <w:r w:rsidR="00EC6B3E" w:rsidRPr="005E3A04">
        <w:rPr>
          <w:bCs/>
        </w:rPr>
        <w:t>. Na javnom uvidu bit će izloženi tekstualni i grafički dio prijedloga te sažetak za javnost.</w:t>
      </w:r>
    </w:p>
    <w:p w14:paraId="560E4CD9" w14:textId="428B5A8E" w:rsidR="00EC6B3E" w:rsidRPr="005E3A04" w:rsidRDefault="00EC6B3E" w:rsidP="004E19B3">
      <w:pPr>
        <w:numPr>
          <w:ilvl w:val="0"/>
          <w:numId w:val="1"/>
        </w:numPr>
        <w:jc w:val="both"/>
        <w:rPr>
          <w:bCs/>
        </w:rPr>
      </w:pPr>
      <w:r w:rsidRPr="005E3A04">
        <w:rPr>
          <w:bCs/>
        </w:rPr>
        <w:t>Javno izla</w:t>
      </w:r>
      <w:r w:rsidR="00BA30EC" w:rsidRPr="005E3A04">
        <w:rPr>
          <w:bCs/>
        </w:rPr>
        <w:t xml:space="preserve">ganje </w:t>
      </w:r>
      <w:r w:rsidR="00B13219" w:rsidRPr="005E3A04">
        <w:rPr>
          <w:bCs/>
        </w:rPr>
        <w:t xml:space="preserve">održat će se u </w:t>
      </w:r>
      <w:r w:rsidR="00C53804" w:rsidRPr="005E3A04">
        <w:rPr>
          <w:bCs/>
        </w:rPr>
        <w:t>srijedu</w:t>
      </w:r>
      <w:r w:rsidR="00500CBD" w:rsidRPr="005E3A04">
        <w:rPr>
          <w:bCs/>
        </w:rPr>
        <w:t xml:space="preserve">, </w:t>
      </w:r>
      <w:r w:rsidR="00C53804" w:rsidRPr="005E3A04">
        <w:rPr>
          <w:bCs/>
        </w:rPr>
        <w:t>10. ožujka 2021. godine u 10:00</w:t>
      </w:r>
      <w:r w:rsidRPr="005E3A04">
        <w:rPr>
          <w:bCs/>
        </w:rPr>
        <w:t xml:space="preserve"> sati u prostorijama O</w:t>
      </w:r>
      <w:r w:rsidR="00C53804" w:rsidRPr="005E3A04">
        <w:rPr>
          <w:bCs/>
        </w:rPr>
        <w:t>pćine</w:t>
      </w:r>
      <w:r w:rsidRPr="005E3A04">
        <w:rPr>
          <w:bCs/>
        </w:rPr>
        <w:t xml:space="preserve"> Posedarje, </w:t>
      </w:r>
      <w:r w:rsidR="00C53804" w:rsidRPr="005E3A04">
        <w:rPr>
          <w:bCs/>
        </w:rPr>
        <w:t>Trg Martina Posedarskog 1</w:t>
      </w:r>
      <w:r w:rsidRPr="005E3A04">
        <w:rPr>
          <w:bCs/>
        </w:rPr>
        <w:t>.</w:t>
      </w:r>
    </w:p>
    <w:p w14:paraId="7DA70562" w14:textId="77777777" w:rsidR="00A2782D" w:rsidRDefault="00EC6B3E" w:rsidP="004E19B3">
      <w:pPr>
        <w:numPr>
          <w:ilvl w:val="0"/>
          <w:numId w:val="1"/>
        </w:numPr>
        <w:jc w:val="both"/>
      </w:pPr>
      <w:r>
        <w:t>Pozivaju se sve fizičke  i pravne osobe koje imaju određeni pravni interes na području obuhvata prijedloga Plana da sudjeluju u javnoj raspravi  te da tijekom javnog uvida i javnog izlaganja daju svoje primjedbe, prijedloge, mišljenja i/ili očitovanja o prijedlozima plana.</w:t>
      </w:r>
    </w:p>
    <w:p w14:paraId="0B8677AB" w14:textId="77777777" w:rsidR="005A2FB1" w:rsidRDefault="00EC6B3E" w:rsidP="004E19B3">
      <w:pPr>
        <w:numPr>
          <w:ilvl w:val="0"/>
          <w:numId w:val="1"/>
        </w:numPr>
        <w:jc w:val="both"/>
      </w:pPr>
      <w:r>
        <w:t>Primjedbe, prijedlozi, mišljenja i/ili očitovanja na izmijenjene pri</w:t>
      </w:r>
      <w:r w:rsidR="00662F4A">
        <w:t>jedloge plana mogu se</w:t>
      </w:r>
      <w:r w:rsidR="005A2FB1">
        <w:t xml:space="preserve"> davati za cijelo vrijeme trajanja javne rasprave :</w:t>
      </w:r>
    </w:p>
    <w:p w14:paraId="40A9805C" w14:textId="77777777" w:rsidR="005A2FB1" w:rsidRDefault="005A2FB1" w:rsidP="005A2FB1">
      <w:pPr>
        <w:pStyle w:val="Odlomakpopisa"/>
        <w:numPr>
          <w:ilvl w:val="0"/>
          <w:numId w:val="2"/>
        </w:numPr>
        <w:jc w:val="both"/>
      </w:pPr>
      <w:r>
        <w:t>postavljanjem pitanja na koja usmeno odgovaraju osobe koje vode javno izlaganje</w:t>
      </w:r>
      <w:r w:rsidR="00536631">
        <w:t>,</w:t>
      </w:r>
    </w:p>
    <w:p w14:paraId="41AE2DD3" w14:textId="77777777" w:rsidR="005A2FB1" w:rsidRDefault="005A2FB1" w:rsidP="005A2FB1">
      <w:pPr>
        <w:pStyle w:val="Odlomakpopisa"/>
        <w:numPr>
          <w:ilvl w:val="0"/>
          <w:numId w:val="2"/>
        </w:numPr>
        <w:jc w:val="both"/>
      </w:pPr>
      <w:r>
        <w:t>davanjem prijedloga i primjedbi u zapisnik za vrijeme javnog izlaganja</w:t>
      </w:r>
      <w:r w:rsidR="00536631">
        <w:t>,</w:t>
      </w:r>
    </w:p>
    <w:p w14:paraId="5220E0C7" w14:textId="77777777" w:rsidR="00A2782D" w:rsidRDefault="005A2FB1" w:rsidP="005A2FB1">
      <w:pPr>
        <w:pStyle w:val="Odlomakpopisa"/>
        <w:numPr>
          <w:ilvl w:val="0"/>
          <w:numId w:val="2"/>
        </w:numPr>
        <w:jc w:val="both"/>
      </w:pPr>
      <w:r>
        <w:t xml:space="preserve">upućivanjem </w:t>
      </w:r>
      <w:r w:rsidR="00B02010">
        <w:t>nositelju izrade pisanih prijedloga  i primjedbi neposredno i pisarnicu ili poštom</w:t>
      </w:r>
      <w:r w:rsidR="00662F4A">
        <w:t xml:space="preserve">. </w:t>
      </w:r>
    </w:p>
    <w:p w14:paraId="525C0610" w14:textId="7E85BFAA" w:rsidR="00EC6B3E" w:rsidRDefault="00662F4A" w:rsidP="005E3A04">
      <w:pPr>
        <w:numPr>
          <w:ilvl w:val="0"/>
          <w:numId w:val="1"/>
        </w:numPr>
        <w:jc w:val="both"/>
      </w:pPr>
      <w:r>
        <w:t xml:space="preserve">Primjedbe, prijedlozi, mišljenja i/ili očitovanja koji ne budu dostavljeni u roku i nisu čitko napisani, potpisani imenom i prezimenom fizičke osobe, odnosno nazivom pravne osobe s adresom podnositelja, neće se uzeti u razmatranje </w:t>
      </w:r>
      <w:r w:rsidR="00536631">
        <w:t>u</w:t>
      </w:r>
      <w:r>
        <w:t xml:space="preserve"> pripremi Izvješća o javnoj raspravi. </w:t>
      </w:r>
    </w:p>
    <w:p w14:paraId="6C16DD2F" w14:textId="1FC30F9F" w:rsidR="005E3A04" w:rsidRDefault="005E3A04" w:rsidP="005E3A04">
      <w:pPr>
        <w:ind w:left="720"/>
        <w:jc w:val="both"/>
      </w:pPr>
    </w:p>
    <w:p w14:paraId="4825AC6D" w14:textId="365EF523" w:rsidR="00662F4A" w:rsidRDefault="005E3A04" w:rsidP="00662F4A">
      <w:pPr>
        <w:jc w:val="right"/>
      </w:pPr>
      <w:r>
        <w:t>P</w:t>
      </w:r>
      <w:r w:rsidR="00B02010">
        <w:t>ROČELNICA JUO-a</w:t>
      </w:r>
    </w:p>
    <w:p w14:paraId="6854A7D7" w14:textId="77777777" w:rsidR="00B02010" w:rsidRPr="004E19B3" w:rsidRDefault="00B02010" w:rsidP="00B02010">
      <w:pPr>
        <w:jc w:val="right"/>
      </w:pPr>
      <w:r>
        <w:t>ANA KAJTAZI, dipl. iur.</w:t>
      </w:r>
    </w:p>
    <w:sectPr w:rsidR="00B02010" w:rsidRPr="004E19B3" w:rsidSect="00B02010"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54954"/>
    <w:multiLevelType w:val="hybridMultilevel"/>
    <w:tmpl w:val="86722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D49D3"/>
    <w:multiLevelType w:val="hybridMultilevel"/>
    <w:tmpl w:val="4EC2F784"/>
    <w:lvl w:ilvl="0" w:tplc="0DCA83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36"/>
    <w:rsid w:val="00036E85"/>
    <w:rsid w:val="000433BA"/>
    <w:rsid w:val="000A126A"/>
    <w:rsid w:val="00153F0B"/>
    <w:rsid w:val="0018265C"/>
    <w:rsid w:val="001A3933"/>
    <w:rsid w:val="00247926"/>
    <w:rsid w:val="002A12E3"/>
    <w:rsid w:val="002A2027"/>
    <w:rsid w:val="002B63F7"/>
    <w:rsid w:val="002D1A43"/>
    <w:rsid w:val="002E5B3A"/>
    <w:rsid w:val="00303C10"/>
    <w:rsid w:val="003404DC"/>
    <w:rsid w:val="003478FA"/>
    <w:rsid w:val="00373F92"/>
    <w:rsid w:val="003E0DA2"/>
    <w:rsid w:val="00492C88"/>
    <w:rsid w:val="004E19B3"/>
    <w:rsid w:val="00500CBD"/>
    <w:rsid w:val="00517263"/>
    <w:rsid w:val="00536631"/>
    <w:rsid w:val="00596912"/>
    <w:rsid w:val="005A2FB1"/>
    <w:rsid w:val="005E3A04"/>
    <w:rsid w:val="00600EC5"/>
    <w:rsid w:val="00601897"/>
    <w:rsid w:val="006041E7"/>
    <w:rsid w:val="00610669"/>
    <w:rsid w:val="006220E7"/>
    <w:rsid w:val="00651B37"/>
    <w:rsid w:val="00662F4A"/>
    <w:rsid w:val="006918C6"/>
    <w:rsid w:val="00693FC3"/>
    <w:rsid w:val="00695625"/>
    <w:rsid w:val="006A5C0E"/>
    <w:rsid w:val="006D5E2A"/>
    <w:rsid w:val="00753B42"/>
    <w:rsid w:val="00761400"/>
    <w:rsid w:val="007938BF"/>
    <w:rsid w:val="007C5FA5"/>
    <w:rsid w:val="00820D78"/>
    <w:rsid w:val="00841AF4"/>
    <w:rsid w:val="008909F7"/>
    <w:rsid w:val="008F38DA"/>
    <w:rsid w:val="009149C4"/>
    <w:rsid w:val="00983E60"/>
    <w:rsid w:val="009C22B1"/>
    <w:rsid w:val="009E7722"/>
    <w:rsid w:val="00A26B3E"/>
    <w:rsid w:val="00A2782D"/>
    <w:rsid w:val="00B02010"/>
    <w:rsid w:val="00B13219"/>
    <w:rsid w:val="00B305DA"/>
    <w:rsid w:val="00B664DD"/>
    <w:rsid w:val="00B76E0C"/>
    <w:rsid w:val="00B77E69"/>
    <w:rsid w:val="00B925CB"/>
    <w:rsid w:val="00BA30EC"/>
    <w:rsid w:val="00BA4515"/>
    <w:rsid w:val="00BB3D9D"/>
    <w:rsid w:val="00BF3C9A"/>
    <w:rsid w:val="00C267CC"/>
    <w:rsid w:val="00C34339"/>
    <w:rsid w:val="00C53804"/>
    <w:rsid w:val="00C646BF"/>
    <w:rsid w:val="00CA2D02"/>
    <w:rsid w:val="00CA34C6"/>
    <w:rsid w:val="00CB039B"/>
    <w:rsid w:val="00CE515E"/>
    <w:rsid w:val="00D14456"/>
    <w:rsid w:val="00D25036"/>
    <w:rsid w:val="00D578C2"/>
    <w:rsid w:val="00D70432"/>
    <w:rsid w:val="00D97249"/>
    <w:rsid w:val="00DC7535"/>
    <w:rsid w:val="00E07624"/>
    <w:rsid w:val="00E21F51"/>
    <w:rsid w:val="00E602B5"/>
    <w:rsid w:val="00EC6B3E"/>
    <w:rsid w:val="00EE3A4D"/>
    <w:rsid w:val="00F25875"/>
    <w:rsid w:val="00FD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5F36C"/>
  <w15:docId w15:val="{C6AA2734-CF8F-4B92-8529-A9B39CDF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qFormat/>
    <w:rsid w:val="00D25036"/>
    <w:rPr>
      <w:b/>
      <w:bCs/>
    </w:rPr>
  </w:style>
  <w:style w:type="paragraph" w:styleId="Bezproreda">
    <w:name w:val="No Spacing"/>
    <w:uiPriority w:val="1"/>
    <w:qFormat/>
    <w:rsid w:val="00B925CB"/>
    <w:rPr>
      <w:sz w:val="24"/>
      <w:szCs w:val="24"/>
    </w:rPr>
  </w:style>
  <w:style w:type="table" w:styleId="Reetkatablice">
    <w:name w:val="Table Grid"/>
    <w:basedOn w:val="Obinatablica"/>
    <w:rsid w:val="0018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909F7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rsid w:val="008909F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A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4 a</vt:lpstr>
    </vt:vector>
  </TitlesOfParts>
  <Company>Mrkela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</dc:title>
  <dc:subject/>
  <dc:creator>Korisnik</dc:creator>
  <cp:keywords/>
  <dc:description/>
  <cp:lastModifiedBy>Ana Kajtazi</cp:lastModifiedBy>
  <cp:revision>4</cp:revision>
  <cp:lastPrinted>2021-02-26T11:46:00Z</cp:lastPrinted>
  <dcterms:created xsi:type="dcterms:W3CDTF">2021-02-26T11:47:00Z</dcterms:created>
  <dcterms:modified xsi:type="dcterms:W3CDTF">2021-02-26T12:01:00Z</dcterms:modified>
</cp:coreProperties>
</file>